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1F" w:rsidRPr="00F503F6" w:rsidRDefault="00B0251F" w:rsidP="00F503F6">
      <w:pPr>
        <w:autoSpaceDE w:val="0"/>
        <w:autoSpaceDN w:val="0"/>
        <w:adjustRightInd w:val="0"/>
        <w:ind w:left="284"/>
        <w:rPr>
          <w:rStyle w:val="iadne"/>
          <w:rFonts w:ascii="Microsoft Sans Serif" w:eastAsia="Calibri" w:hAnsi="Microsoft Sans Serif" w:cs="Microsoft Sans Serif"/>
          <w:b/>
          <w:bCs/>
          <w:sz w:val="20"/>
          <w:szCs w:val="20"/>
        </w:rPr>
      </w:pPr>
    </w:p>
    <w:p w:rsidR="00284F32" w:rsidRPr="00F503F6" w:rsidRDefault="00284F32" w:rsidP="00F503F6">
      <w:pPr>
        <w:autoSpaceDE w:val="0"/>
        <w:autoSpaceDN w:val="0"/>
        <w:adjustRightInd w:val="0"/>
        <w:ind w:left="284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proofErr w:type="spellStart"/>
      <w:r w:rsidRPr="00F503F6">
        <w:rPr>
          <w:rFonts w:ascii="Microsoft Sans Serif" w:hAnsi="Microsoft Sans Serif" w:cs="Microsoft Sans Serif"/>
          <w:b/>
          <w:color w:val="000000"/>
          <w:sz w:val="20"/>
          <w:szCs w:val="20"/>
        </w:rPr>
        <w:t>Uchádzač</w:t>
      </w:r>
      <w:proofErr w:type="spellEnd"/>
    </w:p>
    <w:p w:rsidR="00284F32" w:rsidRPr="00F503F6" w:rsidRDefault="00284F32" w:rsidP="00F503F6">
      <w:pPr>
        <w:spacing w:line="360" w:lineRule="auto"/>
        <w:ind w:left="284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FA293F" w:rsidRDefault="00284F32" w:rsidP="00F503F6">
      <w:pPr>
        <w:spacing w:line="360" w:lineRule="auto"/>
        <w:ind w:left="284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F503F6">
        <w:rPr>
          <w:rFonts w:ascii="Microsoft Sans Serif" w:hAnsi="Microsoft Sans Serif" w:cs="Microsoft Sans Serif"/>
          <w:sz w:val="20"/>
          <w:szCs w:val="20"/>
        </w:rPr>
        <w:t>Názov</w:t>
      </w:r>
      <w:proofErr w:type="spellEnd"/>
      <w:r w:rsidRPr="00F503F6">
        <w:rPr>
          <w:rFonts w:ascii="Microsoft Sans Serif" w:hAnsi="Microsoft Sans Serif" w:cs="Microsoft Sans Serif"/>
          <w:sz w:val="20"/>
          <w:szCs w:val="20"/>
        </w:rPr>
        <w:t>:</w:t>
      </w:r>
      <w:r w:rsidR="007D695D" w:rsidRPr="00F503F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31B60">
        <w:rPr>
          <w:rFonts w:ascii="Microsoft Sans Serif" w:hAnsi="Microsoft Sans Serif" w:cs="Microsoft Sans Serif"/>
          <w:sz w:val="20"/>
          <w:szCs w:val="20"/>
        </w:rPr>
        <w:tab/>
      </w:r>
      <w:r w:rsidR="00931B60">
        <w:rPr>
          <w:rFonts w:ascii="Microsoft Sans Serif" w:hAnsi="Microsoft Sans Serif" w:cs="Microsoft Sans Serif"/>
          <w:sz w:val="20"/>
          <w:szCs w:val="20"/>
        </w:rPr>
        <w:tab/>
      </w:r>
    </w:p>
    <w:p w:rsidR="00931B60" w:rsidRDefault="00931B60" w:rsidP="00931B6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23216">
        <w:rPr>
          <w:rFonts w:asciiTheme="minorHAnsi" w:hAnsiTheme="minorHAnsi" w:cstheme="minorHAnsi"/>
          <w:sz w:val="22"/>
          <w:szCs w:val="22"/>
        </w:rPr>
        <w:t>Sídlo</w:t>
      </w:r>
      <w:proofErr w:type="spellEnd"/>
      <w:r w:rsidRPr="00023216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</w:r>
    </w:p>
    <w:p w:rsidR="00931B60" w:rsidRDefault="00931B60" w:rsidP="00931B6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23216">
        <w:rPr>
          <w:rFonts w:asciiTheme="minorHAnsi" w:hAnsiTheme="minorHAnsi" w:cstheme="minorHAnsi"/>
          <w:sz w:val="22"/>
          <w:szCs w:val="22"/>
        </w:rPr>
        <w:t>IČO:</w:t>
      </w:r>
      <w:r w:rsidRPr="0002321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931B60" w:rsidRDefault="00931B60" w:rsidP="00931B60">
      <w:pPr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023216">
        <w:rPr>
          <w:rFonts w:asciiTheme="minorHAnsi" w:hAnsiTheme="minorHAnsi" w:cstheme="minorHAnsi"/>
          <w:sz w:val="22"/>
          <w:szCs w:val="22"/>
        </w:rPr>
        <w:t>IČ DPH: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84F32" w:rsidRDefault="00284F32" w:rsidP="00931B60">
      <w:pPr>
        <w:spacing w:line="360" w:lineRule="auto"/>
        <w:ind w:firstLine="284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F503F6">
        <w:rPr>
          <w:rFonts w:ascii="Microsoft Sans Serif" w:hAnsi="Microsoft Sans Serif" w:cs="Microsoft Sans Serif"/>
          <w:sz w:val="20"/>
          <w:szCs w:val="20"/>
        </w:rPr>
        <w:t>Platca</w:t>
      </w:r>
      <w:proofErr w:type="spellEnd"/>
      <w:r w:rsidRPr="00F503F6">
        <w:rPr>
          <w:rFonts w:ascii="Microsoft Sans Serif" w:hAnsi="Microsoft Sans Serif" w:cs="Microsoft Sans Serif"/>
          <w:sz w:val="20"/>
          <w:szCs w:val="20"/>
        </w:rPr>
        <w:t xml:space="preserve"> DPH:</w:t>
      </w:r>
      <w:r w:rsidRPr="00F503F6">
        <w:rPr>
          <w:rFonts w:ascii="Microsoft Sans Serif" w:hAnsi="Microsoft Sans Serif" w:cs="Microsoft Sans Serif"/>
          <w:sz w:val="20"/>
          <w:szCs w:val="20"/>
        </w:rPr>
        <w:tab/>
      </w:r>
      <w:r w:rsidRPr="00F503F6">
        <w:rPr>
          <w:rFonts w:ascii="Microsoft Sans Serif" w:hAnsi="Microsoft Sans Serif" w:cs="Microsoft Sans Serif"/>
          <w:sz w:val="20"/>
          <w:szCs w:val="20"/>
        </w:rPr>
        <w:tab/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14111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41">
            <w:rPr>
              <w:rFonts w:ascii="MS Gothic" w:eastAsia="MS Gothic" w:hAnsi="MS Gothic" w:cs="Microsoft Sans Serif" w:hint="eastAsia"/>
              <w:sz w:val="20"/>
              <w:szCs w:val="20"/>
            </w:rPr>
            <w:t>☐</w:t>
          </w:r>
        </w:sdtContent>
      </w:sdt>
      <w:r w:rsidRPr="00F503F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F503F6">
        <w:rPr>
          <w:rFonts w:ascii="Microsoft Sans Serif" w:hAnsi="Microsoft Sans Serif" w:cs="Microsoft Sans Serif"/>
          <w:sz w:val="20"/>
          <w:szCs w:val="20"/>
        </w:rPr>
        <w:t>áno</w:t>
      </w:r>
      <w:proofErr w:type="spellEnd"/>
      <w:r w:rsidRPr="00F503F6">
        <w:rPr>
          <w:rFonts w:ascii="Microsoft Sans Serif" w:hAnsi="Microsoft Sans Serif" w:cs="Microsoft Sans Serif"/>
          <w:sz w:val="20"/>
          <w:szCs w:val="20"/>
        </w:rPr>
        <w:tab/>
      </w:r>
      <w:r w:rsidRPr="00F503F6">
        <w:rPr>
          <w:rFonts w:ascii="Microsoft Sans Serif" w:hAnsi="Microsoft Sans Serif" w:cs="Microsoft Sans Serif"/>
          <w:sz w:val="20"/>
          <w:szCs w:val="20"/>
        </w:rPr>
        <w:tab/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61664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93F">
            <w:rPr>
              <w:rFonts w:ascii="MS Gothic" w:eastAsia="MS Gothic" w:hAnsi="MS Gothic" w:cs="Microsoft Sans Serif" w:hint="eastAsia"/>
              <w:sz w:val="20"/>
              <w:szCs w:val="20"/>
            </w:rPr>
            <w:t>☐</w:t>
          </w:r>
        </w:sdtContent>
      </w:sdt>
      <w:r w:rsidRPr="00F503F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F503F6">
        <w:rPr>
          <w:rFonts w:ascii="Microsoft Sans Serif" w:hAnsi="Microsoft Sans Serif" w:cs="Microsoft Sans Serif"/>
          <w:sz w:val="20"/>
          <w:szCs w:val="20"/>
        </w:rPr>
        <w:t>nie</w:t>
      </w:r>
      <w:proofErr w:type="spellEnd"/>
    </w:p>
    <w:p w:rsidR="00025403" w:rsidRDefault="00025403" w:rsidP="00F503F6">
      <w:pPr>
        <w:spacing w:line="360" w:lineRule="auto"/>
        <w:ind w:firstLine="284"/>
        <w:rPr>
          <w:rFonts w:ascii="Microsoft Sans Serif" w:hAnsi="Microsoft Sans Serif" w:cs="Microsoft Sans Serif"/>
          <w:sz w:val="20"/>
          <w:szCs w:val="20"/>
        </w:rPr>
      </w:pPr>
    </w:p>
    <w:p w:rsidR="00025403" w:rsidRPr="00F503F6" w:rsidRDefault="00025403" w:rsidP="00F503F6">
      <w:pPr>
        <w:spacing w:line="360" w:lineRule="auto"/>
        <w:ind w:firstLine="284"/>
        <w:rPr>
          <w:rFonts w:ascii="Microsoft Sans Serif" w:hAnsi="Microsoft Sans Serif" w:cs="Microsoft Sans Serif"/>
          <w:sz w:val="20"/>
          <w:szCs w:val="20"/>
        </w:rPr>
      </w:pPr>
    </w:p>
    <w:tbl>
      <w:tblPr>
        <w:tblStyle w:val="Deloittetable1"/>
        <w:tblpPr w:leftFromText="180" w:rightFromText="180" w:vertAnchor="text" w:horzAnchor="page" w:tblpX="1531" w:tblpY="25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91"/>
        <w:gridCol w:w="895"/>
        <w:gridCol w:w="769"/>
        <w:gridCol w:w="1733"/>
        <w:gridCol w:w="1275"/>
        <w:gridCol w:w="1275"/>
        <w:gridCol w:w="993"/>
        <w:gridCol w:w="2693"/>
      </w:tblGrid>
      <w:tr w:rsidR="00284F32" w:rsidRPr="00F503F6" w:rsidTr="00107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84F32" w:rsidRPr="00F503F6" w:rsidRDefault="00284F32" w:rsidP="00F503F6">
            <w:pPr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F503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Por. č.</w:t>
            </w:r>
          </w:p>
        </w:tc>
        <w:tc>
          <w:tcPr>
            <w:tcW w:w="3691" w:type="dxa"/>
            <w:vAlign w:val="center"/>
            <w:hideMark/>
          </w:tcPr>
          <w:p w:rsidR="00284F32" w:rsidRPr="00F503F6" w:rsidRDefault="00284F32" w:rsidP="00F5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F503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Názov</w:t>
            </w:r>
            <w:proofErr w:type="spellEnd"/>
            <w:r w:rsidRPr="00F503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503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položky</w:t>
            </w:r>
            <w:proofErr w:type="spellEnd"/>
          </w:p>
        </w:tc>
        <w:tc>
          <w:tcPr>
            <w:tcW w:w="895" w:type="dxa"/>
            <w:vAlign w:val="center"/>
          </w:tcPr>
          <w:p w:rsidR="00284F32" w:rsidRPr="00F503F6" w:rsidRDefault="00284F32" w:rsidP="00F5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769" w:type="dxa"/>
            <w:vAlign w:val="center"/>
          </w:tcPr>
          <w:p w:rsidR="00284F32" w:rsidRPr="00F503F6" w:rsidRDefault="00284F32" w:rsidP="00F5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proofErr w:type="spellStart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Počet</w:t>
            </w:r>
            <w:proofErr w:type="spellEnd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 xml:space="preserve"> MJ</w:t>
            </w:r>
          </w:p>
        </w:tc>
        <w:tc>
          <w:tcPr>
            <w:tcW w:w="1733" w:type="dxa"/>
            <w:vAlign w:val="center"/>
          </w:tcPr>
          <w:p w:rsidR="00284F32" w:rsidRPr="00F503F6" w:rsidRDefault="00284F32" w:rsidP="00F5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proofErr w:type="spellStart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Cena</w:t>
            </w:r>
            <w:proofErr w:type="spellEnd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 xml:space="preserve">  1 MJ</w:t>
            </w:r>
          </w:p>
          <w:p w:rsidR="00284F32" w:rsidRPr="00F503F6" w:rsidRDefault="00284F32" w:rsidP="00F5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v EUR bez DPH</w:t>
            </w:r>
          </w:p>
        </w:tc>
        <w:tc>
          <w:tcPr>
            <w:tcW w:w="1275" w:type="dxa"/>
            <w:vAlign w:val="center"/>
          </w:tcPr>
          <w:p w:rsidR="00284F32" w:rsidRPr="00F503F6" w:rsidRDefault="00284F32" w:rsidP="00F5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proofErr w:type="spellStart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Cena</w:t>
            </w:r>
            <w:proofErr w:type="spellEnd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 xml:space="preserve">  1 MJ</w:t>
            </w:r>
          </w:p>
          <w:p w:rsidR="00284F32" w:rsidRPr="00F503F6" w:rsidRDefault="00284F32" w:rsidP="00F5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v EUR S DPH</w:t>
            </w:r>
          </w:p>
        </w:tc>
        <w:tc>
          <w:tcPr>
            <w:tcW w:w="1275" w:type="dxa"/>
            <w:vAlign w:val="center"/>
            <w:hideMark/>
          </w:tcPr>
          <w:p w:rsidR="00284F32" w:rsidRPr="00F503F6" w:rsidRDefault="00284F32" w:rsidP="00F5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proofErr w:type="spellStart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Cena</w:t>
            </w:r>
            <w:proofErr w:type="spellEnd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spolu</w:t>
            </w:r>
            <w:proofErr w:type="spellEnd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 xml:space="preserve"> v EUR</w:t>
            </w:r>
          </w:p>
          <w:p w:rsidR="00284F32" w:rsidRPr="00F503F6" w:rsidRDefault="00284F32" w:rsidP="00F5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993" w:type="dxa"/>
            <w:vAlign w:val="center"/>
            <w:hideMark/>
          </w:tcPr>
          <w:p w:rsidR="00284F32" w:rsidRPr="00F503F6" w:rsidRDefault="00284F32" w:rsidP="00F5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503F6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DPH</w:t>
            </w:r>
            <w:r w:rsidRPr="00F503F6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br/>
              <w:t xml:space="preserve"> v %</w:t>
            </w:r>
          </w:p>
        </w:tc>
        <w:tc>
          <w:tcPr>
            <w:tcW w:w="2693" w:type="dxa"/>
            <w:vAlign w:val="center"/>
            <w:hideMark/>
          </w:tcPr>
          <w:p w:rsidR="00284F32" w:rsidRPr="00F503F6" w:rsidRDefault="00284F32" w:rsidP="00F5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</w:pPr>
            <w:proofErr w:type="spellStart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Cena</w:t>
            </w:r>
            <w:proofErr w:type="spellEnd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spolu</w:t>
            </w:r>
            <w:proofErr w:type="spellEnd"/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 xml:space="preserve"> </w:t>
            </w:r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br/>
              <w:t>v EUR</w:t>
            </w:r>
          </w:p>
          <w:p w:rsidR="00284F32" w:rsidRPr="00F503F6" w:rsidRDefault="00284F32" w:rsidP="00F5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503F6">
              <w:rPr>
                <w:rFonts w:ascii="Microsoft Sans Serif" w:hAnsi="Microsoft Sans Serif" w:cs="Microsoft Sans Serif"/>
                <w:bCs/>
                <w:color w:val="000000"/>
                <w:sz w:val="20"/>
                <w:szCs w:val="20"/>
              </w:rPr>
              <w:t>s DPH *</w:t>
            </w:r>
          </w:p>
        </w:tc>
      </w:tr>
      <w:tr w:rsidR="00604573" w:rsidRPr="00F503F6" w:rsidTr="00F503F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04573" w:rsidRPr="00F503F6" w:rsidRDefault="00604573" w:rsidP="00F503F6">
            <w:pPr>
              <w:jc w:val="center"/>
              <w:rPr>
                <w:rFonts w:ascii="Microsoft Sans Serif" w:hAnsi="Microsoft Sans Serif" w:cs="Microsoft Sans Serif"/>
                <w:sz w:val="18"/>
                <w:szCs w:val="20"/>
              </w:rPr>
            </w:pPr>
            <w:r w:rsidRPr="00F503F6">
              <w:rPr>
                <w:rFonts w:ascii="Microsoft Sans Serif" w:hAnsi="Microsoft Sans Serif" w:cs="Microsoft Sans Serif"/>
                <w:sz w:val="18"/>
                <w:szCs w:val="20"/>
              </w:rPr>
              <w:t>1</w:t>
            </w:r>
          </w:p>
        </w:tc>
        <w:tc>
          <w:tcPr>
            <w:tcW w:w="3691" w:type="dxa"/>
            <w:vAlign w:val="center"/>
          </w:tcPr>
          <w:p w:rsidR="00604573" w:rsidRPr="00FA293F" w:rsidRDefault="00025403" w:rsidP="00FA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8"/>
                <w:szCs w:val="20"/>
                <w:lang w:eastAsia="cs-CZ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20"/>
                <w:lang w:eastAsia="cs-CZ"/>
              </w:rPr>
              <w:t>Vytahovač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20"/>
                <w:lang w:eastAsia="cs-CZ"/>
              </w:rPr>
              <w:t>drevín</w:t>
            </w:r>
            <w:proofErr w:type="spellEnd"/>
          </w:p>
        </w:tc>
        <w:tc>
          <w:tcPr>
            <w:tcW w:w="895" w:type="dxa"/>
            <w:vAlign w:val="center"/>
          </w:tcPr>
          <w:p w:rsidR="00604573" w:rsidRPr="00FA293F" w:rsidRDefault="00025403" w:rsidP="005756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8"/>
                <w:szCs w:val="20"/>
                <w:lang w:eastAsia="cs-CZ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20"/>
                <w:lang w:eastAsia="cs-CZ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604573" w:rsidRPr="00FA293F" w:rsidRDefault="00604573" w:rsidP="005756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8"/>
                <w:szCs w:val="20"/>
                <w:lang w:eastAsia="cs-CZ"/>
              </w:rPr>
            </w:pPr>
            <w:r w:rsidRPr="00FA293F">
              <w:rPr>
                <w:rFonts w:ascii="Microsoft Sans Serif" w:hAnsi="Microsoft Sans Serif" w:cs="Microsoft Sans Serif"/>
                <w:sz w:val="18"/>
                <w:szCs w:val="20"/>
                <w:lang w:eastAsia="cs-CZ"/>
              </w:rPr>
              <w:t>8</w:t>
            </w:r>
          </w:p>
        </w:tc>
        <w:tc>
          <w:tcPr>
            <w:tcW w:w="1733" w:type="dxa"/>
            <w:vAlign w:val="center"/>
          </w:tcPr>
          <w:p w:rsidR="00604573" w:rsidRPr="00F503F6" w:rsidRDefault="00604573" w:rsidP="005756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4573" w:rsidRPr="00F503F6" w:rsidRDefault="00604573" w:rsidP="005756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4573" w:rsidRPr="00F503F6" w:rsidRDefault="00604573" w:rsidP="005756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4573" w:rsidRPr="00F503F6" w:rsidRDefault="00604573" w:rsidP="005756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04573" w:rsidRPr="00F503F6" w:rsidRDefault="00604573" w:rsidP="005756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8"/>
                <w:szCs w:val="20"/>
              </w:rPr>
            </w:pPr>
          </w:p>
        </w:tc>
      </w:tr>
      <w:tr w:rsidR="0057564A" w:rsidRPr="00F503F6" w:rsidTr="00604573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6"/>
            <w:vAlign w:val="center"/>
          </w:tcPr>
          <w:p w:rsidR="0057564A" w:rsidRPr="00F503F6" w:rsidRDefault="0057564A" w:rsidP="0057564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20"/>
              </w:rPr>
            </w:pPr>
            <w:proofErr w:type="spellStart"/>
            <w:r w:rsidRPr="00F503F6">
              <w:rPr>
                <w:rFonts w:ascii="Microsoft Sans Serif" w:hAnsi="Microsoft Sans Serif" w:cs="Microsoft Sans Serif"/>
                <w:b/>
                <w:i/>
                <w:sz w:val="18"/>
                <w:szCs w:val="20"/>
                <w:lang w:eastAsia="cs-CZ"/>
              </w:rPr>
              <w:t>Cena</w:t>
            </w:r>
            <w:proofErr w:type="spellEnd"/>
            <w:r w:rsidRPr="00F503F6">
              <w:rPr>
                <w:rFonts w:ascii="Microsoft Sans Serif" w:hAnsi="Microsoft Sans Serif" w:cs="Microsoft Sans Serif"/>
                <w:b/>
                <w:i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F503F6">
              <w:rPr>
                <w:rFonts w:ascii="Microsoft Sans Serif" w:hAnsi="Microsoft Sans Serif" w:cs="Microsoft Sans Serif"/>
                <w:b/>
                <w:i/>
                <w:sz w:val="18"/>
                <w:szCs w:val="20"/>
                <w:lang w:eastAsia="cs-CZ"/>
              </w:rPr>
              <w:t>spolu</w:t>
            </w:r>
            <w:proofErr w:type="spellEnd"/>
            <w:r w:rsidRPr="00F503F6">
              <w:rPr>
                <w:rFonts w:ascii="Microsoft Sans Serif" w:hAnsi="Microsoft Sans Serif" w:cs="Microsoft Sans Serif"/>
                <w:b/>
                <w:i/>
                <w:sz w:val="18"/>
                <w:szCs w:val="20"/>
                <w:lang w:eastAsia="cs-CZ"/>
              </w:rPr>
              <w:t xml:space="preserve"> s DPH  (resp. </w:t>
            </w:r>
            <w:proofErr w:type="spellStart"/>
            <w:r w:rsidRPr="00F503F6">
              <w:rPr>
                <w:rFonts w:ascii="Microsoft Sans Serif" w:hAnsi="Microsoft Sans Serif" w:cs="Microsoft Sans Serif"/>
                <w:b/>
                <w:i/>
                <w:sz w:val="18"/>
                <w:szCs w:val="20"/>
                <w:lang w:eastAsia="cs-CZ"/>
              </w:rPr>
              <w:t>konečná</w:t>
            </w:r>
            <w:proofErr w:type="spellEnd"/>
            <w:r w:rsidRPr="00F503F6">
              <w:rPr>
                <w:rFonts w:ascii="Microsoft Sans Serif" w:hAnsi="Microsoft Sans Serif" w:cs="Microsoft Sans Serif"/>
                <w:b/>
                <w:i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F503F6">
              <w:rPr>
                <w:rFonts w:ascii="Microsoft Sans Serif" w:hAnsi="Microsoft Sans Serif" w:cs="Microsoft Sans Serif"/>
                <w:b/>
                <w:i/>
                <w:sz w:val="18"/>
                <w:szCs w:val="20"/>
                <w:lang w:eastAsia="cs-CZ"/>
              </w:rPr>
              <w:t>cena</w:t>
            </w:r>
            <w:proofErr w:type="spellEnd"/>
            <w:r w:rsidRPr="00F503F6">
              <w:rPr>
                <w:rFonts w:ascii="Microsoft Sans Serif" w:hAnsi="Microsoft Sans Serif" w:cs="Microsoft Sans Serif"/>
                <w:b/>
                <w:i/>
                <w:sz w:val="18"/>
                <w:szCs w:val="20"/>
                <w:lang w:eastAsia="cs-CZ"/>
              </w:rPr>
              <w:t>) v EUR</w:t>
            </w:r>
          </w:p>
        </w:tc>
        <w:tc>
          <w:tcPr>
            <w:tcW w:w="1275" w:type="dxa"/>
            <w:vAlign w:val="center"/>
          </w:tcPr>
          <w:p w:rsidR="0057564A" w:rsidRPr="00F503F6" w:rsidRDefault="0057564A" w:rsidP="005756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564A" w:rsidRPr="00F503F6" w:rsidRDefault="0057564A" w:rsidP="005756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7564A" w:rsidRPr="0057564A" w:rsidRDefault="0057564A" w:rsidP="005756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color w:val="000000"/>
                <w:sz w:val="18"/>
                <w:szCs w:val="20"/>
              </w:rPr>
            </w:pPr>
          </w:p>
        </w:tc>
      </w:tr>
    </w:tbl>
    <w:p w:rsidR="00284F32" w:rsidRPr="00F503F6" w:rsidRDefault="00284F32" w:rsidP="00F503F6">
      <w:pPr>
        <w:ind w:left="567"/>
        <w:rPr>
          <w:rFonts w:ascii="Microsoft Sans Serif" w:hAnsi="Microsoft Sans Serif" w:cs="Microsoft Sans Serif"/>
          <w:sz w:val="16"/>
          <w:szCs w:val="20"/>
        </w:rPr>
      </w:pPr>
      <w:r w:rsidRPr="00F503F6">
        <w:rPr>
          <w:rFonts w:ascii="Microsoft Sans Serif" w:hAnsi="Microsoft Sans Serif" w:cs="Microsoft Sans Serif"/>
          <w:sz w:val="16"/>
          <w:szCs w:val="20"/>
        </w:rPr>
        <w:t xml:space="preserve">* V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prípade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ak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</w:t>
      </w:r>
      <w:proofErr w:type="spellStart"/>
      <w:proofErr w:type="gramStart"/>
      <w:r w:rsidRPr="00F503F6">
        <w:rPr>
          <w:rFonts w:ascii="Microsoft Sans Serif" w:hAnsi="Microsoft Sans Serif" w:cs="Microsoft Sans Serif"/>
          <w:sz w:val="16"/>
          <w:szCs w:val="20"/>
        </w:rPr>
        <w:t>uchádzač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nie</w:t>
      </w:r>
      <w:proofErr w:type="spellEnd"/>
      <w:proofErr w:type="gram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je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platcom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DPH,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uvedie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v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danom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stĺpci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konečnú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cenu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(v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Eur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bez DPH).</w:t>
      </w:r>
    </w:p>
    <w:p w:rsidR="00284F32" w:rsidRDefault="00284F32" w:rsidP="00F503F6">
      <w:pPr>
        <w:ind w:left="567"/>
        <w:rPr>
          <w:rFonts w:ascii="Microsoft Sans Serif" w:hAnsi="Microsoft Sans Serif" w:cs="Microsoft Sans Serif"/>
          <w:sz w:val="16"/>
          <w:szCs w:val="20"/>
        </w:rPr>
      </w:pPr>
      <w:r w:rsidRPr="00F503F6">
        <w:rPr>
          <w:rFonts w:ascii="Microsoft Sans Serif" w:hAnsi="Microsoft Sans Serif" w:cs="Microsoft Sans Serif"/>
          <w:sz w:val="16"/>
          <w:szCs w:val="20"/>
        </w:rPr>
        <w:t xml:space="preserve">**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Ceny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prosíme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uvádzať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zaokrúhlene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</w:t>
      </w:r>
      <w:proofErr w:type="spellStart"/>
      <w:proofErr w:type="gramStart"/>
      <w:r w:rsidRPr="00F503F6">
        <w:rPr>
          <w:rFonts w:ascii="Microsoft Sans Serif" w:hAnsi="Microsoft Sans Serif" w:cs="Microsoft Sans Serif"/>
          <w:sz w:val="16"/>
          <w:szCs w:val="20"/>
        </w:rPr>
        <w:t>na</w:t>
      </w:r>
      <w:proofErr w:type="spellEnd"/>
      <w:proofErr w:type="gram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dve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desatinné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 xml:space="preserve"> </w:t>
      </w:r>
      <w:proofErr w:type="spellStart"/>
      <w:r w:rsidRPr="00F503F6">
        <w:rPr>
          <w:rFonts w:ascii="Microsoft Sans Serif" w:hAnsi="Microsoft Sans Serif" w:cs="Microsoft Sans Serif"/>
          <w:sz w:val="16"/>
          <w:szCs w:val="20"/>
        </w:rPr>
        <w:t>miesta</w:t>
      </w:r>
      <w:proofErr w:type="spellEnd"/>
      <w:r w:rsidRPr="00F503F6">
        <w:rPr>
          <w:rFonts w:ascii="Microsoft Sans Serif" w:hAnsi="Microsoft Sans Serif" w:cs="Microsoft Sans Serif"/>
          <w:sz w:val="16"/>
          <w:szCs w:val="20"/>
        </w:rPr>
        <w:t>.</w:t>
      </w:r>
    </w:p>
    <w:p w:rsidR="00025403" w:rsidRDefault="00025403" w:rsidP="00F503F6">
      <w:pPr>
        <w:ind w:left="567"/>
        <w:rPr>
          <w:rFonts w:ascii="Microsoft Sans Serif" w:hAnsi="Microsoft Sans Serif" w:cs="Microsoft Sans Serif"/>
          <w:sz w:val="16"/>
          <w:szCs w:val="20"/>
        </w:rPr>
      </w:pPr>
    </w:p>
    <w:p w:rsidR="00025403" w:rsidRDefault="00025403" w:rsidP="00F503F6">
      <w:pPr>
        <w:ind w:left="567"/>
        <w:rPr>
          <w:rFonts w:ascii="Microsoft Sans Serif" w:hAnsi="Microsoft Sans Serif" w:cs="Microsoft Sans Serif"/>
          <w:sz w:val="16"/>
          <w:szCs w:val="20"/>
        </w:rPr>
      </w:pPr>
    </w:p>
    <w:p w:rsidR="00025403" w:rsidRPr="00F503F6" w:rsidRDefault="00025403" w:rsidP="00F503F6">
      <w:pPr>
        <w:ind w:left="567"/>
        <w:rPr>
          <w:rFonts w:ascii="Microsoft Sans Serif" w:hAnsi="Microsoft Sans Serif" w:cs="Microsoft Sans Serif"/>
          <w:b/>
          <w:sz w:val="16"/>
          <w:szCs w:val="20"/>
        </w:rPr>
      </w:pPr>
    </w:p>
    <w:p w:rsidR="00284F32" w:rsidRPr="00F503F6" w:rsidRDefault="00284F32" w:rsidP="00F503F6">
      <w:pPr>
        <w:spacing w:before="120"/>
        <w:rPr>
          <w:rFonts w:ascii="Microsoft Sans Serif" w:hAnsi="Microsoft Sans Serif" w:cs="Microsoft Sans Serif"/>
          <w:b/>
          <w:sz w:val="20"/>
          <w:szCs w:val="20"/>
        </w:rPr>
      </w:pPr>
    </w:p>
    <w:p w:rsidR="00AB2D43" w:rsidRDefault="00404B41" w:rsidP="00F503F6">
      <w:pPr>
        <w:spacing w:before="120"/>
        <w:ind w:firstLine="7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V _____________</w:t>
      </w:r>
      <w:r w:rsidR="00931B60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proofErr w:type="gramStart"/>
      <w:r w:rsidR="00B0251F" w:rsidRPr="00F503F6">
        <w:rPr>
          <w:rFonts w:ascii="Microsoft Sans Serif" w:hAnsi="Microsoft Sans Serif" w:cs="Microsoft Sans Serif"/>
          <w:sz w:val="20"/>
          <w:szCs w:val="20"/>
        </w:rPr>
        <w:t>dňa</w:t>
      </w:r>
      <w:proofErr w:type="spellEnd"/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xx.xx.2023</w:t>
      </w:r>
      <w:bookmarkStart w:id="0" w:name="_GoBack"/>
      <w:bookmarkEnd w:id="0"/>
      <w:r w:rsidR="0057564A">
        <w:rPr>
          <w:rFonts w:ascii="Microsoft Sans Serif" w:hAnsi="Microsoft Sans Serif" w:cs="Microsoft Sans Serif"/>
          <w:sz w:val="20"/>
          <w:szCs w:val="20"/>
        </w:rPr>
        <w:tab/>
      </w:r>
      <w:r w:rsidR="0057564A">
        <w:rPr>
          <w:rFonts w:ascii="Microsoft Sans Serif" w:hAnsi="Microsoft Sans Serif" w:cs="Microsoft Sans Serif"/>
          <w:sz w:val="20"/>
          <w:szCs w:val="20"/>
        </w:rPr>
        <w:tab/>
      </w:r>
      <w:r w:rsidR="0057564A">
        <w:rPr>
          <w:rFonts w:ascii="Microsoft Sans Serif" w:hAnsi="Microsoft Sans Serif" w:cs="Microsoft Sans Serif"/>
          <w:sz w:val="20"/>
          <w:szCs w:val="20"/>
        </w:rPr>
        <w:tab/>
      </w:r>
      <w:r w:rsidR="0057564A">
        <w:rPr>
          <w:rFonts w:ascii="Microsoft Sans Serif" w:hAnsi="Microsoft Sans Serif" w:cs="Microsoft Sans Serif"/>
          <w:sz w:val="20"/>
          <w:szCs w:val="20"/>
        </w:rPr>
        <w:tab/>
      </w:r>
      <w:r w:rsidR="0057564A">
        <w:rPr>
          <w:rFonts w:ascii="Microsoft Sans Serif" w:hAnsi="Microsoft Sans Serif" w:cs="Microsoft Sans Serif"/>
          <w:sz w:val="20"/>
          <w:szCs w:val="20"/>
        </w:rPr>
        <w:tab/>
      </w:r>
      <w:r w:rsidR="0057564A">
        <w:rPr>
          <w:rFonts w:ascii="Microsoft Sans Serif" w:hAnsi="Microsoft Sans Serif" w:cs="Microsoft Sans Serif"/>
          <w:sz w:val="20"/>
          <w:szCs w:val="20"/>
        </w:rPr>
        <w:tab/>
      </w:r>
      <w:r w:rsidR="0057564A">
        <w:rPr>
          <w:rFonts w:ascii="Microsoft Sans Serif" w:hAnsi="Microsoft Sans Serif" w:cs="Microsoft Sans Serif"/>
          <w:sz w:val="20"/>
          <w:szCs w:val="20"/>
        </w:rPr>
        <w:tab/>
        <w:t>…………………………………………………………………………… (</w:t>
      </w:r>
      <w:proofErr w:type="spellStart"/>
      <w:proofErr w:type="gramStart"/>
      <w:r w:rsidR="0057564A">
        <w:rPr>
          <w:rFonts w:ascii="Microsoft Sans Serif" w:hAnsi="Microsoft Sans Serif" w:cs="Microsoft Sans Serif"/>
          <w:sz w:val="20"/>
          <w:szCs w:val="20"/>
        </w:rPr>
        <w:t>pečiatka</w:t>
      </w:r>
      <w:proofErr w:type="spellEnd"/>
      <w:proofErr w:type="gramEnd"/>
      <w:r w:rsidR="0057564A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="0057564A">
        <w:rPr>
          <w:rFonts w:ascii="Microsoft Sans Serif" w:hAnsi="Microsoft Sans Serif" w:cs="Microsoft Sans Serif"/>
          <w:sz w:val="20"/>
          <w:szCs w:val="20"/>
        </w:rPr>
        <w:t>podpis</w:t>
      </w:r>
      <w:proofErr w:type="spellEnd"/>
      <w:r w:rsidR="0057564A">
        <w:rPr>
          <w:rFonts w:ascii="Microsoft Sans Serif" w:hAnsi="Microsoft Sans Serif" w:cs="Microsoft Sans Serif"/>
          <w:sz w:val="20"/>
          <w:szCs w:val="20"/>
        </w:rPr>
        <w:t>)</w:t>
      </w:r>
    </w:p>
    <w:p w:rsidR="00AB2D43" w:rsidRDefault="00AB2D43" w:rsidP="00F503F6">
      <w:pPr>
        <w:spacing w:before="120"/>
        <w:ind w:firstLine="720"/>
        <w:rPr>
          <w:rFonts w:ascii="Microsoft Sans Serif" w:hAnsi="Microsoft Sans Serif" w:cs="Microsoft Sans Serif"/>
          <w:sz w:val="20"/>
          <w:szCs w:val="20"/>
        </w:rPr>
      </w:pPr>
    </w:p>
    <w:p w:rsidR="00FA293F" w:rsidRDefault="00FA293F" w:rsidP="00F503F6">
      <w:pPr>
        <w:spacing w:before="120"/>
        <w:ind w:firstLine="720"/>
        <w:rPr>
          <w:rFonts w:ascii="Microsoft Sans Serif" w:hAnsi="Microsoft Sans Serif" w:cs="Microsoft Sans Serif"/>
          <w:sz w:val="20"/>
          <w:szCs w:val="20"/>
        </w:rPr>
      </w:pPr>
    </w:p>
    <w:p w:rsidR="00E744D6" w:rsidRDefault="00284F32" w:rsidP="00F503F6">
      <w:pPr>
        <w:spacing w:before="120"/>
        <w:ind w:firstLine="720"/>
      </w:pPr>
      <w:r>
        <w:rPr>
          <w:rFonts w:ascii="Calibri" w:hAnsi="Calibri" w:cs="Calibri"/>
          <w:b/>
          <w:sz w:val="22"/>
          <w:szCs w:val="22"/>
        </w:rPr>
        <w:tab/>
      </w:r>
    </w:p>
    <w:sectPr w:rsidR="00E744D6" w:rsidSect="005553C3">
      <w:headerReference w:type="first" r:id="rId7"/>
      <w:pgSz w:w="16838" w:h="11906" w:orient="landscape" w:code="9"/>
      <w:pgMar w:top="993" w:right="1135" w:bottom="1418" w:left="993" w:header="41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2A" w:rsidRDefault="00071F2A" w:rsidP="00284F32">
      <w:r>
        <w:separator/>
      </w:r>
    </w:p>
  </w:endnote>
  <w:endnote w:type="continuationSeparator" w:id="0">
    <w:p w:rsidR="00071F2A" w:rsidRDefault="00071F2A" w:rsidP="0028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2A" w:rsidRDefault="00071F2A" w:rsidP="00284F32">
      <w:r>
        <w:separator/>
      </w:r>
    </w:p>
  </w:footnote>
  <w:footnote w:type="continuationSeparator" w:id="0">
    <w:p w:rsidR="00071F2A" w:rsidRDefault="00071F2A" w:rsidP="0028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0F" w:rsidRDefault="00292303" w:rsidP="00B0251F">
    <w:pPr>
      <w:pStyle w:val="Hlavika"/>
      <w:jc w:val="right"/>
      <w:rPr>
        <w:i/>
        <w:sz w:val="18"/>
        <w:lang w:val="sk-SK"/>
      </w:rPr>
    </w:pPr>
    <w:r>
      <w:rPr>
        <w:i/>
        <w:sz w:val="18"/>
        <w:lang w:val="sk-SK"/>
      </w:rPr>
      <w:t>Návrh cenovej ponuky</w:t>
    </w:r>
  </w:p>
  <w:p w:rsidR="00B0251F" w:rsidRDefault="00B0251F" w:rsidP="00B0251F">
    <w:pPr>
      <w:pStyle w:val="Hlavika"/>
      <w:jc w:val="right"/>
      <w:rPr>
        <w:i/>
        <w:sz w:val="18"/>
        <w:lang w:val="sk-SK"/>
      </w:rPr>
    </w:pPr>
  </w:p>
  <w:p w:rsidR="00B0251F" w:rsidRPr="00233B6A" w:rsidRDefault="00B0251F" w:rsidP="00B0251F">
    <w:pPr>
      <w:autoSpaceDE w:val="0"/>
      <w:autoSpaceDN w:val="0"/>
      <w:adjustRightInd w:val="0"/>
      <w:ind w:left="284"/>
      <w:rPr>
        <w:rFonts w:asciiTheme="minorHAnsi" w:hAnsiTheme="minorHAnsi" w:cstheme="minorHAnsi"/>
        <w:sz w:val="20"/>
        <w:szCs w:val="20"/>
      </w:rPr>
    </w:pPr>
    <w:proofErr w:type="spellStart"/>
    <w:r w:rsidRPr="00233B6A">
      <w:rPr>
        <w:rStyle w:val="iadne"/>
        <w:rFonts w:asciiTheme="minorHAnsi" w:eastAsia="Calibri" w:hAnsiTheme="minorHAnsi" w:cstheme="minorHAnsi"/>
        <w:b/>
        <w:bCs/>
        <w:sz w:val="22"/>
        <w:szCs w:val="22"/>
      </w:rPr>
      <w:t>Verejný</w:t>
    </w:r>
    <w:proofErr w:type="spellEnd"/>
    <w:r w:rsidRPr="00233B6A">
      <w:rPr>
        <w:rStyle w:val="iadne"/>
        <w:rFonts w:asciiTheme="minorHAnsi" w:eastAsia="Calibri" w:hAnsiTheme="minorHAnsi" w:cstheme="minorHAnsi"/>
        <w:b/>
        <w:bCs/>
        <w:sz w:val="22"/>
        <w:szCs w:val="22"/>
      </w:rPr>
      <w:t xml:space="preserve"> </w:t>
    </w:r>
    <w:proofErr w:type="spellStart"/>
    <w:r w:rsidRPr="00233B6A">
      <w:rPr>
        <w:rStyle w:val="iadne"/>
        <w:rFonts w:asciiTheme="minorHAnsi" w:eastAsia="Calibri" w:hAnsiTheme="minorHAnsi" w:cstheme="minorHAnsi"/>
        <w:b/>
        <w:bCs/>
        <w:sz w:val="22"/>
        <w:szCs w:val="22"/>
      </w:rPr>
      <w:t>obstarávateľ</w:t>
    </w:r>
    <w:proofErr w:type="spellEnd"/>
    <w:r w:rsidRPr="00233B6A">
      <w:rPr>
        <w:rStyle w:val="iadne"/>
        <w:rFonts w:asciiTheme="minorHAnsi" w:eastAsia="Calibri" w:hAnsiTheme="minorHAnsi" w:cstheme="minorHAnsi"/>
        <w:b/>
        <w:bCs/>
        <w:sz w:val="22"/>
        <w:szCs w:val="22"/>
      </w:rPr>
      <w:t>:</w:t>
    </w:r>
    <w:r w:rsidRPr="00233B6A">
      <w:rPr>
        <w:rStyle w:val="iadne"/>
        <w:rFonts w:asciiTheme="minorHAnsi" w:eastAsia="Calibri" w:hAnsiTheme="minorHAnsi" w:cstheme="minorHAnsi"/>
        <w:b/>
        <w:bCs/>
        <w:sz w:val="22"/>
        <w:szCs w:val="22"/>
      </w:rPr>
      <w:tab/>
    </w:r>
    <w:proofErr w:type="spellStart"/>
    <w:r w:rsidRPr="00233B6A">
      <w:rPr>
        <w:rFonts w:asciiTheme="minorHAnsi" w:hAnsiTheme="minorHAnsi" w:cstheme="minorHAnsi"/>
        <w:sz w:val="20"/>
        <w:szCs w:val="20"/>
      </w:rPr>
      <w:t>Štátna</w:t>
    </w:r>
    <w:proofErr w:type="spellEnd"/>
    <w:r w:rsidRPr="00233B6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233B6A">
      <w:rPr>
        <w:rFonts w:asciiTheme="minorHAnsi" w:hAnsiTheme="minorHAnsi" w:cstheme="minorHAnsi"/>
        <w:sz w:val="20"/>
        <w:szCs w:val="20"/>
      </w:rPr>
      <w:t>ochrana</w:t>
    </w:r>
    <w:proofErr w:type="spellEnd"/>
    <w:r w:rsidRPr="00233B6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233B6A">
      <w:rPr>
        <w:rFonts w:asciiTheme="minorHAnsi" w:hAnsiTheme="minorHAnsi" w:cstheme="minorHAnsi"/>
        <w:sz w:val="20"/>
        <w:szCs w:val="20"/>
      </w:rPr>
      <w:t>prírody</w:t>
    </w:r>
    <w:proofErr w:type="spellEnd"/>
    <w:r w:rsidRPr="00233B6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233B6A">
      <w:rPr>
        <w:rFonts w:asciiTheme="minorHAnsi" w:hAnsiTheme="minorHAnsi" w:cstheme="minorHAnsi"/>
        <w:sz w:val="20"/>
        <w:szCs w:val="20"/>
      </w:rPr>
      <w:t>Slovenskej</w:t>
    </w:r>
    <w:proofErr w:type="spellEnd"/>
    <w:r w:rsidRPr="00233B6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233B6A">
      <w:rPr>
        <w:rFonts w:asciiTheme="minorHAnsi" w:hAnsiTheme="minorHAnsi" w:cstheme="minorHAnsi"/>
        <w:sz w:val="20"/>
        <w:szCs w:val="20"/>
      </w:rPr>
      <w:t>republiky</w:t>
    </w:r>
    <w:proofErr w:type="spellEnd"/>
    <w:r w:rsidRPr="00233B6A">
      <w:rPr>
        <w:rFonts w:asciiTheme="minorHAnsi" w:hAnsiTheme="minorHAnsi" w:cstheme="minorHAnsi"/>
        <w:sz w:val="20"/>
        <w:szCs w:val="20"/>
      </w:rPr>
      <w:t xml:space="preserve"> </w:t>
    </w:r>
  </w:p>
  <w:p w:rsidR="00B0251F" w:rsidRPr="006759C5" w:rsidRDefault="00B0251F" w:rsidP="00B0251F">
    <w:pPr>
      <w:autoSpaceDE w:val="0"/>
      <w:autoSpaceDN w:val="0"/>
      <w:adjustRightInd w:val="0"/>
      <w:ind w:left="284"/>
      <w:jc w:val="both"/>
      <w:rPr>
        <w:rStyle w:val="iadne"/>
        <w:rFonts w:asciiTheme="minorHAnsi" w:eastAsia="Calibri" w:hAnsiTheme="minorHAnsi" w:cstheme="minorHAnsi"/>
        <w:bCs/>
        <w:sz w:val="18"/>
        <w:szCs w:val="22"/>
      </w:rPr>
    </w:pPr>
    <w:proofErr w:type="spellStart"/>
    <w:r w:rsidRPr="00233B6A">
      <w:rPr>
        <w:rStyle w:val="iadne"/>
        <w:rFonts w:asciiTheme="minorHAnsi" w:eastAsia="Calibri" w:hAnsiTheme="minorHAnsi" w:cstheme="minorHAnsi"/>
        <w:b/>
        <w:bCs/>
        <w:sz w:val="22"/>
        <w:szCs w:val="22"/>
      </w:rPr>
      <w:t>Názov</w:t>
    </w:r>
    <w:proofErr w:type="spellEnd"/>
    <w:r w:rsidRPr="00233B6A">
      <w:rPr>
        <w:rStyle w:val="iadne"/>
        <w:rFonts w:asciiTheme="minorHAnsi" w:eastAsia="Calibri" w:hAnsiTheme="minorHAnsi" w:cstheme="minorHAnsi"/>
        <w:b/>
        <w:bCs/>
        <w:sz w:val="22"/>
        <w:szCs w:val="22"/>
      </w:rPr>
      <w:t xml:space="preserve"> </w:t>
    </w:r>
    <w:proofErr w:type="spellStart"/>
    <w:r w:rsidRPr="00233B6A">
      <w:rPr>
        <w:rStyle w:val="iadne"/>
        <w:rFonts w:asciiTheme="minorHAnsi" w:eastAsia="Calibri" w:hAnsiTheme="minorHAnsi" w:cstheme="minorHAnsi"/>
        <w:b/>
        <w:bCs/>
        <w:sz w:val="22"/>
        <w:szCs w:val="22"/>
      </w:rPr>
      <w:t>zákazky</w:t>
    </w:r>
    <w:proofErr w:type="spellEnd"/>
    <w:r w:rsidRPr="00233B6A">
      <w:rPr>
        <w:rStyle w:val="iadne"/>
        <w:rFonts w:asciiTheme="minorHAnsi" w:eastAsia="Calibri" w:hAnsiTheme="minorHAnsi" w:cstheme="minorHAnsi"/>
        <w:b/>
        <w:bCs/>
        <w:sz w:val="22"/>
        <w:szCs w:val="22"/>
      </w:rPr>
      <w:t>:</w:t>
    </w:r>
    <w:r>
      <w:rPr>
        <w:rStyle w:val="iadne"/>
        <w:rFonts w:asciiTheme="minorHAnsi" w:eastAsia="Calibri" w:hAnsiTheme="minorHAnsi" w:cstheme="minorHAnsi"/>
        <w:b/>
        <w:bCs/>
        <w:sz w:val="22"/>
        <w:szCs w:val="22"/>
      </w:rPr>
      <w:tab/>
    </w:r>
    <w:r>
      <w:rPr>
        <w:rStyle w:val="iadne"/>
        <w:rFonts w:asciiTheme="minorHAnsi" w:eastAsia="Calibri" w:hAnsiTheme="minorHAnsi" w:cstheme="minorHAnsi"/>
        <w:b/>
        <w:bCs/>
        <w:sz w:val="22"/>
        <w:szCs w:val="22"/>
      </w:rPr>
      <w:tab/>
    </w:r>
    <w:r w:rsidRPr="006759C5">
      <w:rPr>
        <w:rStyle w:val="iadne"/>
        <w:rFonts w:asciiTheme="minorHAnsi" w:eastAsia="Calibri" w:hAnsiTheme="minorHAnsi" w:cstheme="minorHAnsi"/>
        <w:bCs/>
        <w:sz w:val="20"/>
        <w:szCs w:val="22"/>
      </w:rPr>
      <w:t>„</w:t>
    </w:r>
    <w:proofErr w:type="spellStart"/>
    <w:r w:rsidR="00025403">
      <w:rPr>
        <w:rStyle w:val="iadne"/>
        <w:rFonts w:asciiTheme="minorHAnsi" w:eastAsia="Calibri" w:hAnsiTheme="minorHAnsi" w:cstheme="minorHAnsi"/>
        <w:bCs/>
        <w:sz w:val="20"/>
        <w:szCs w:val="22"/>
      </w:rPr>
      <w:t>Vyťahovač</w:t>
    </w:r>
    <w:proofErr w:type="spellEnd"/>
    <w:r w:rsidR="00025403">
      <w:rPr>
        <w:rStyle w:val="iadne"/>
        <w:rFonts w:asciiTheme="minorHAnsi" w:eastAsia="Calibri" w:hAnsiTheme="minorHAnsi" w:cstheme="minorHAnsi"/>
        <w:bCs/>
        <w:sz w:val="20"/>
        <w:szCs w:val="22"/>
      </w:rPr>
      <w:t xml:space="preserve"> </w:t>
    </w:r>
    <w:proofErr w:type="spellStart"/>
    <w:r w:rsidR="00025403">
      <w:rPr>
        <w:rStyle w:val="iadne"/>
        <w:rFonts w:asciiTheme="minorHAnsi" w:eastAsia="Calibri" w:hAnsiTheme="minorHAnsi" w:cstheme="minorHAnsi"/>
        <w:bCs/>
        <w:sz w:val="20"/>
        <w:szCs w:val="22"/>
      </w:rPr>
      <w:t>drevín</w:t>
    </w:r>
    <w:proofErr w:type="spellEnd"/>
    <w:r w:rsidRPr="006759C5">
      <w:rPr>
        <w:rStyle w:val="iadne"/>
        <w:rFonts w:asciiTheme="minorHAnsi" w:eastAsia="Calibri" w:hAnsiTheme="minorHAnsi" w:cstheme="minorHAnsi"/>
        <w:bCs/>
        <w:sz w:val="20"/>
        <w:szCs w:val="22"/>
      </w:rPr>
      <w:t>”</w:t>
    </w:r>
  </w:p>
  <w:p w:rsidR="00B0251F" w:rsidRPr="00F30B0F" w:rsidRDefault="00B0251F" w:rsidP="00B025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32"/>
    <w:rsid w:val="00025403"/>
    <w:rsid w:val="00071F2A"/>
    <w:rsid w:val="000B234D"/>
    <w:rsid w:val="000D78CA"/>
    <w:rsid w:val="00120B96"/>
    <w:rsid w:val="00263F6C"/>
    <w:rsid w:val="00284F32"/>
    <w:rsid w:val="00292303"/>
    <w:rsid w:val="003F1A4D"/>
    <w:rsid w:val="00404B41"/>
    <w:rsid w:val="004655D8"/>
    <w:rsid w:val="004A5FB5"/>
    <w:rsid w:val="005408C8"/>
    <w:rsid w:val="005553C3"/>
    <w:rsid w:val="0057564A"/>
    <w:rsid w:val="00604573"/>
    <w:rsid w:val="00740673"/>
    <w:rsid w:val="007527F6"/>
    <w:rsid w:val="00785431"/>
    <w:rsid w:val="007D695D"/>
    <w:rsid w:val="007E02FC"/>
    <w:rsid w:val="008B5BE0"/>
    <w:rsid w:val="00931B60"/>
    <w:rsid w:val="00AB2D43"/>
    <w:rsid w:val="00AB4716"/>
    <w:rsid w:val="00B0251F"/>
    <w:rsid w:val="00C30353"/>
    <w:rsid w:val="00C70B24"/>
    <w:rsid w:val="00C96224"/>
    <w:rsid w:val="00CE688E"/>
    <w:rsid w:val="00CF2959"/>
    <w:rsid w:val="00D17155"/>
    <w:rsid w:val="00DC605E"/>
    <w:rsid w:val="00DE7C53"/>
    <w:rsid w:val="00E1307D"/>
    <w:rsid w:val="00E744D6"/>
    <w:rsid w:val="00F503F6"/>
    <w:rsid w:val="00F91D34"/>
    <w:rsid w:val="00F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B6CA"/>
  <w15:chartTrackingRefBased/>
  <w15:docId w15:val="{685B5470-95FA-4F51-AC68-1FBEEDC9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F32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84F32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284F32"/>
    <w:rPr>
      <w:rFonts w:ascii="Arial" w:eastAsia="Times New Roman" w:hAnsi="Arial" w:cs="Times New Roman"/>
      <w:sz w:val="16"/>
      <w:szCs w:val="24"/>
      <w:lang w:val="en-US"/>
    </w:rPr>
  </w:style>
  <w:style w:type="table" w:customStyle="1" w:styleId="Deloittetable1">
    <w:name w:val="Deloitte table 1"/>
    <w:basedOn w:val="Normlnatabuka"/>
    <w:rsid w:val="00284F32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customStyle="1" w:styleId="Default">
    <w:name w:val="Default"/>
    <w:rsid w:val="00284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iadne">
    <w:name w:val="Žiadne"/>
    <w:rsid w:val="00284F32"/>
  </w:style>
  <w:style w:type="paragraph" w:styleId="Pta">
    <w:name w:val="footer"/>
    <w:basedOn w:val="Normlny"/>
    <w:link w:val="PtaChar"/>
    <w:uiPriority w:val="99"/>
    <w:unhideWhenUsed/>
    <w:rsid w:val="00284F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4F32"/>
    <w:rPr>
      <w:rFonts w:ascii="Arial" w:eastAsia="Times New Roman" w:hAnsi="Arial" w:cs="Times New Roman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1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15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E68CF-87EB-49A3-AF4A-9323D2B9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Belkova</dc:creator>
  <cp:keywords/>
  <dc:description/>
  <cp:lastModifiedBy>Martina Belkova</cp:lastModifiedBy>
  <cp:revision>6</cp:revision>
  <cp:lastPrinted>2019-11-25T07:05:00Z</cp:lastPrinted>
  <dcterms:created xsi:type="dcterms:W3CDTF">2023-07-18T12:35:00Z</dcterms:created>
  <dcterms:modified xsi:type="dcterms:W3CDTF">2023-09-14T08:44:00Z</dcterms:modified>
</cp:coreProperties>
</file>